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ayout w:type="fixed"/>
        <w:tblLook w:val="04A0" w:firstRow="1" w:lastRow="0" w:firstColumn="1" w:lastColumn="0" w:noHBand="0" w:noVBand="1"/>
      </w:tblPr>
      <w:tblGrid>
        <w:gridCol w:w="2993"/>
        <w:gridCol w:w="6295"/>
      </w:tblGrid>
      <w:tr w:rsidR="00111EA9" w14:paraId="66F766FC" w14:textId="77777777">
        <w:trPr>
          <w:trHeight w:val="2151"/>
        </w:trPr>
        <w:tc>
          <w:tcPr>
            <w:tcW w:w="2993" w:type="dxa"/>
            <w:tcBorders>
              <w:bottom w:val="single" w:sz="4" w:space="0" w:color="000000"/>
            </w:tcBorders>
            <w:vAlign w:val="center"/>
          </w:tcPr>
          <w:p w14:paraId="2D02B6E4" w14:textId="77777777" w:rsidR="00111EA9" w:rsidRDefault="00FF7CF2">
            <w:pPr>
              <w:snapToGrid w:val="0"/>
              <w:spacing w:line="360" w:lineRule="auto"/>
              <w:rPr>
                <w:rFonts w:asciiTheme="majorHAnsi" w:eastAsia="Times New Roman" w:hAnsiTheme="majorHAnsi" w:cs="Arial"/>
                <w:bCs/>
              </w:rPr>
            </w:pPr>
            <w:r>
              <w:rPr>
                <w:rFonts w:asciiTheme="majorHAnsi" w:eastAsia="Times New Roman" w:hAnsiTheme="majorHAnsi" w:cs="Arial"/>
                <w:bCs/>
                <w:noProof/>
                <w:lang w:eastAsia="el-GR"/>
              </w:rPr>
              <w:drawing>
                <wp:anchor distT="0" distB="0" distL="114300" distR="114300" simplePos="0" relativeHeight="251659264" behindDoc="0" locked="0" layoutInCell="1" allowOverlap="1" wp14:anchorId="0F618B7B" wp14:editId="2C309C24">
                  <wp:simplePos x="0" y="0"/>
                  <wp:positionH relativeFrom="column">
                    <wp:posOffset>-49530</wp:posOffset>
                  </wp:positionH>
                  <wp:positionV relativeFrom="paragraph">
                    <wp:posOffset>-392430</wp:posOffset>
                  </wp:positionV>
                  <wp:extent cx="1485900" cy="390525"/>
                  <wp:effectExtent l="19050" t="0" r="0" b="0"/>
                  <wp:wrapTopAndBottom/>
                  <wp:docPr id="3" name="Picture 5" descr="C:\Users\c.tsogia\Desktop\IHU_logo_blue_gr_upd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c.tsogia\Desktop\IHU_logo_blue_gr_updat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85900" cy="390525"/>
                          </a:xfrm>
                          <a:prstGeom prst="rect">
                            <a:avLst/>
                          </a:prstGeom>
                          <a:noFill/>
                          <a:ln w="9525">
                            <a:noFill/>
                            <a:miter lim="800000"/>
                            <a:headEnd/>
                            <a:tailEnd/>
                          </a:ln>
                        </pic:spPr>
                      </pic:pic>
                    </a:graphicData>
                  </a:graphic>
                </wp:anchor>
              </w:drawing>
            </w:r>
          </w:p>
          <w:p w14:paraId="5C2F1913" w14:textId="77777777" w:rsidR="00111EA9" w:rsidRDefault="00FF7CF2">
            <w:pPr>
              <w:snapToGrid w:val="0"/>
              <w:spacing w:line="360" w:lineRule="auto"/>
              <w:rPr>
                <w:rFonts w:asciiTheme="majorHAnsi" w:eastAsia="Times New Roman" w:hAnsiTheme="majorHAnsi" w:cs="Arial"/>
                <w:bCs/>
              </w:rPr>
            </w:pPr>
            <w:r>
              <w:rPr>
                <w:rFonts w:asciiTheme="majorHAnsi" w:eastAsia="Times New Roman" w:hAnsiTheme="majorHAnsi" w:cs="Arial"/>
                <w:bCs/>
                <w:noProof/>
                <w:lang w:eastAsia="el-GR"/>
              </w:rPr>
              <w:drawing>
                <wp:inline distT="0" distB="0" distL="0" distR="0" wp14:anchorId="5FE2DC3B" wp14:editId="1D27A465">
                  <wp:extent cx="11144250" cy="981075"/>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144250" cy="981075"/>
                          </a:xfrm>
                          <a:prstGeom prst="rect">
                            <a:avLst/>
                          </a:prstGeom>
                          <a:noFill/>
                          <a:ln>
                            <a:noFill/>
                          </a:ln>
                        </pic:spPr>
                      </pic:pic>
                    </a:graphicData>
                  </a:graphic>
                </wp:inline>
              </w:drawing>
            </w:r>
          </w:p>
        </w:tc>
        <w:tc>
          <w:tcPr>
            <w:tcW w:w="6295" w:type="dxa"/>
            <w:tcBorders>
              <w:bottom w:val="single" w:sz="4" w:space="0" w:color="000000"/>
            </w:tcBorders>
            <w:vAlign w:val="center"/>
          </w:tcPr>
          <w:p w14:paraId="15E1DC59" w14:textId="77777777" w:rsidR="00111EA9" w:rsidRDefault="00FF7CF2">
            <w:pPr>
              <w:spacing w:after="120"/>
              <w:jc w:val="center"/>
              <w:rPr>
                <w:rFonts w:asciiTheme="majorHAnsi" w:eastAsiaTheme="minorHAnsi" w:hAnsiTheme="majorHAnsi" w:cs="Times-Bold"/>
                <w:b/>
                <w:bCs/>
                <w:color w:val="000000"/>
                <w:sz w:val="18"/>
                <w:szCs w:val="18"/>
              </w:rPr>
            </w:pPr>
            <w:r>
              <w:rPr>
                <w:rFonts w:asciiTheme="majorHAnsi" w:eastAsiaTheme="minorHAnsi" w:hAnsiTheme="majorHAnsi" w:cs="Times-Bold"/>
                <w:b/>
                <w:bCs/>
                <w:color w:val="000000"/>
                <w:sz w:val="18"/>
                <w:szCs w:val="18"/>
              </w:rPr>
              <w:t xml:space="preserve"> ΣΧΟΛΗ ΔΙΟΙΚΗΣΗΣ ΚΑΙ ΟΙΚΟΝΟΜΙΑΣ,</w:t>
            </w:r>
            <w:r>
              <w:rPr>
                <w:rFonts w:asciiTheme="majorHAnsi" w:eastAsiaTheme="minorHAnsi" w:hAnsiTheme="majorHAnsi" w:cs="Times-Bold"/>
                <w:b/>
                <w:bCs/>
                <w:color w:val="000000"/>
                <w:sz w:val="18"/>
                <w:szCs w:val="18"/>
              </w:rPr>
              <w:br/>
              <w:t>ΤΜΗΜΑ ΟΡΓΑΝΩΣΗΣ &amp; ΔΙΟΙΚΗΣΗΣ ΕΠΙΧΕΙΡΗΣΕΩΝ</w:t>
            </w:r>
            <w:r>
              <w:rPr>
                <w:rFonts w:asciiTheme="majorHAnsi" w:eastAsiaTheme="minorHAnsi" w:hAnsiTheme="majorHAnsi" w:cs="Times-Bold"/>
                <w:b/>
                <w:bCs/>
                <w:color w:val="000000"/>
                <w:sz w:val="18"/>
                <w:szCs w:val="18"/>
              </w:rPr>
              <w:br/>
              <w:t>&amp;</w:t>
            </w:r>
            <w:r>
              <w:rPr>
                <w:rFonts w:asciiTheme="majorHAnsi" w:eastAsiaTheme="minorHAnsi" w:hAnsiTheme="majorHAnsi" w:cs="Times-Bold"/>
                <w:b/>
                <w:bCs/>
                <w:color w:val="000000"/>
                <w:sz w:val="18"/>
                <w:szCs w:val="18"/>
              </w:rPr>
              <w:br/>
              <w:t>ΤΜΗΜΑ ΔΙΟΙΚΗΣΗΣ ΕΦΟΔΙΑΣΤΙΚΗΣ ΑΛΥΣΙΔΑΣ</w:t>
            </w:r>
          </w:p>
          <w:p w14:paraId="14CF1222" w14:textId="77777777" w:rsidR="00111EA9" w:rsidRDefault="00FF7CF2">
            <w:pPr>
              <w:spacing w:after="0" w:line="240" w:lineRule="auto"/>
              <w:jc w:val="center"/>
              <w:rPr>
                <w:rFonts w:asciiTheme="majorHAnsi" w:eastAsia="Times New Roman" w:hAnsiTheme="majorHAnsi" w:cs="Arial"/>
                <w:b/>
                <w:bCs/>
              </w:rPr>
            </w:pPr>
            <w:r>
              <w:rPr>
                <w:rFonts w:asciiTheme="majorHAnsi" w:eastAsiaTheme="minorHAnsi" w:hAnsiTheme="majorHAnsi" w:cs="Times-Bold"/>
                <w:b/>
                <w:bCs/>
                <w:color w:val="000000"/>
                <w:sz w:val="18"/>
                <w:szCs w:val="18"/>
              </w:rPr>
              <w:t>ΔΙΑΤΜΗΜΑΤΙΚΟ ΠΡΟΓΡΑΜΜΑ ΜΕΤΑΠΤΥΧΙΑΚΩΝ ΣΠΟΥΔΩΝ ΣΤΗ</w:t>
            </w:r>
            <w:r>
              <w:rPr>
                <w:rFonts w:asciiTheme="majorHAnsi" w:eastAsiaTheme="minorHAnsi" w:hAnsiTheme="majorHAnsi" w:cs="Times-Bold"/>
                <w:b/>
                <w:bCs/>
                <w:color w:val="000000"/>
                <w:sz w:val="18"/>
                <w:szCs w:val="18"/>
              </w:rPr>
              <w:br/>
              <w:t>ΔΗΜΟΣΙΑ ΔΙΟΙΚΗΣΗ</w:t>
            </w:r>
          </w:p>
        </w:tc>
      </w:tr>
    </w:tbl>
    <w:p w14:paraId="3C36BA13" w14:textId="77777777" w:rsidR="00111EA9" w:rsidRDefault="00111EA9">
      <w:pPr>
        <w:spacing w:after="0" w:line="240" w:lineRule="auto"/>
        <w:rPr>
          <w:rFonts w:asciiTheme="minorHAnsi" w:hAnsiTheme="minorHAnsi"/>
          <w:sz w:val="24"/>
          <w:szCs w:val="24"/>
        </w:rPr>
      </w:pPr>
    </w:p>
    <w:tbl>
      <w:tblPr>
        <w:tblW w:w="9648" w:type="dxa"/>
        <w:tblInd w:w="-106" w:type="dxa"/>
        <w:tblLook w:val="04A0" w:firstRow="1" w:lastRow="0" w:firstColumn="1" w:lastColumn="0" w:noHBand="0" w:noVBand="1"/>
      </w:tblPr>
      <w:tblGrid>
        <w:gridCol w:w="2341"/>
        <w:gridCol w:w="2341"/>
        <w:gridCol w:w="4966"/>
      </w:tblGrid>
      <w:tr w:rsidR="00111EA9" w14:paraId="22BC5330" w14:textId="77777777">
        <w:trPr>
          <w:trHeight w:val="1480"/>
        </w:trPr>
        <w:tc>
          <w:tcPr>
            <w:tcW w:w="2341" w:type="dxa"/>
            <w:vMerge w:val="restart"/>
            <w:tcBorders>
              <w:top w:val="single" w:sz="4" w:space="0" w:color="auto"/>
              <w:left w:val="single" w:sz="4" w:space="0" w:color="auto"/>
              <w:bottom w:val="single" w:sz="4" w:space="0" w:color="auto"/>
              <w:right w:val="single" w:sz="4" w:space="0" w:color="auto"/>
            </w:tcBorders>
            <w:vAlign w:val="center"/>
          </w:tcPr>
          <w:p w14:paraId="1A8D2D4B" w14:textId="77777777" w:rsidR="00111EA9" w:rsidRDefault="00FF7CF2">
            <w:pPr>
              <w:suppressAutoHyphens w:val="0"/>
              <w:spacing w:after="0" w:line="360" w:lineRule="auto"/>
              <w:jc w:val="center"/>
              <w:rPr>
                <w:rFonts w:eastAsia="Times New Roman" w:cs="Times New Roman"/>
                <w:sz w:val="24"/>
                <w:szCs w:val="24"/>
                <w:lang w:eastAsia="el-GR"/>
              </w:rPr>
            </w:pPr>
            <w:r>
              <w:rPr>
                <w:rFonts w:eastAsia="Times New Roman" w:cs="Times New Roman"/>
                <w:lang w:eastAsia="el-GR"/>
              </w:rPr>
              <w:t>πρόσφατη</w:t>
            </w:r>
          </w:p>
          <w:p w14:paraId="350F472D" w14:textId="77777777" w:rsidR="00111EA9" w:rsidRDefault="00FF7CF2">
            <w:pPr>
              <w:suppressAutoHyphens w:val="0"/>
              <w:spacing w:after="0" w:line="360" w:lineRule="auto"/>
              <w:jc w:val="center"/>
              <w:rPr>
                <w:rFonts w:eastAsia="Times New Roman" w:cs="Times New Roman"/>
                <w:sz w:val="24"/>
                <w:szCs w:val="24"/>
                <w:lang w:eastAsia="el-GR"/>
              </w:rPr>
            </w:pPr>
            <w:r>
              <w:rPr>
                <w:rFonts w:eastAsia="Times New Roman" w:cs="Times New Roman"/>
                <w:lang w:eastAsia="el-GR"/>
              </w:rPr>
              <w:t>φωτογραφία</w:t>
            </w:r>
          </w:p>
        </w:tc>
        <w:tc>
          <w:tcPr>
            <w:tcW w:w="7307" w:type="dxa"/>
            <w:gridSpan w:val="2"/>
            <w:tcBorders>
              <w:top w:val="nil"/>
              <w:left w:val="single" w:sz="4" w:space="0" w:color="auto"/>
              <w:bottom w:val="nil"/>
              <w:right w:val="nil"/>
            </w:tcBorders>
            <w:vAlign w:val="center"/>
          </w:tcPr>
          <w:p w14:paraId="262A5447" w14:textId="77777777" w:rsidR="00111EA9" w:rsidRDefault="00FF7CF2">
            <w:pPr>
              <w:suppressAutoHyphens w:val="0"/>
              <w:spacing w:after="0" w:line="360" w:lineRule="auto"/>
              <w:jc w:val="center"/>
              <w:rPr>
                <w:rFonts w:eastAsia="Times New Roman" w:cs="Times New Roman"/>
                <w:b/>
                <w:sz w:val="28"/>
                <w:szCs w:val="28"/>
                <w:lang w:eastAsia="el-GR"/>
              </w:rPr>
            </w:pPr>
            <w:r>
              <w:rPr>
                <w:rFonts w:eastAsia="Times New Roman" w:cs="Times New Roman"/>
                <w:b/>
                <w:sz w:val="28"/>
                <w:szCs w:val="28"/>
                <w:lang w:eastAsia="el-GR"/>
              </w:rPr>
              <w:t>ΑΙΤΗΣΗ ΕΙΣΑΓΩΓΗΣ ΣΤΟ ΔΙΑΤΜΗΜΑΤΙΚΟ  Π.Μ.Σ.</w:t>
            </w:r>
          </w:p>
          <w:p w14:paraId="40EFF3D8" w14:textId="77777777" w:rsidR="00111EA9" w:rsidRDefault="00FF7CF2">
            <w:pPr>
              <w:suppressAutoHyphens w:val="0"/>
              <w:spacing w:after="0" w:line="360" w:lineRule="auto"/>
              <w:jc w:val="center"/>
              <w:rPr>
                <w:rFonts w:eastAsia="Times New Roman" w:cs="Times New Roman"/>
                <w:b/>
                <w:sz w:val="28"/>
                <w:szCs w:val="28"/>
                <w:lang w:eastAsia="el-GR"/>
              </w:rPr>
            </w:pPr>
            <w:r>
              <w:rPr>
                <w:rFonts w:eastAsia="Times New Roman" w:cs="Times New Roman"/>
                <w:b/>
                <w:sz w:val="28"/>
                <w:szCs w:val="28"/>
                <w:lang w:eastAsia="el-GR"/>
              </w:rPr>
              <w:t xml:space="preserve">«ΔΗΜΟΣΙΑ ΔΙΟΙΚΗΣΗ»  </w:t>
            </w:r>
          </w:p>
          <w:p w14:paraId="506A8D52" w14:textId="77777777" w:rsidR="00111EA9" w:rsidRDefault="00111EA9">
            <w:pPr>
              <w:suppressAutoHyphens w:val="0"/>
              <w:spacing w:after="0" w:line="360" w:lineRule="auto"/>
              <w:jc w:val="center"/>
              <w:rPr>
                <w:rFonts w:eastAsia="Times New Roman" w:cs="Times New Roman"/>
                <w:b/>
                <w:sz w:val="24"/>
                <w:szCs w:val="24"/>
                <w:lang w:eastAsia="el-GR"/>
              </w:rPr>
            </w:pPr>
          </w:p>
        </w:tc>
      </w:tr>
      <w:tr w:rsidR="00111EA9" w14:paraId="7ED6B4A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D02E75" w14:textId="77777777" w:rsidR="00111EA9" w:rsidRDefault="00111EA9">
            <w:pPr>
              <w:suppressAutoHyphens w:val="0"/>
              <w:spacing w:after="0" w:line="240" w:lineRule="auto"/>
              <w:rPr>
                <w:rFonts w:eastAsia="Times New Roman" w:cs="Times New Roman"/>
                <w:sz w:val="24"/>
                <w:szCs w:val="24"/>
                <w:lang w:eastAsia="el-GR"/>
              </w:rPr>
            </w:pPr>
          </w:p>
        </w:tc>
        <w:tc>
          <w:tcPr>
            <w:tcW w:w="2341" w:type="dxa"/>
            <w:tcBorders>
              <w:top w:val="nil"/>
              <w:left w:val="single" w:sz="4" w:space="0" w:color="auto"/>
              <w:bottom w:val="nil"/>
              <w:right w:val="nil"/>
            </w:tcBorders>
          </w:tcPr>
          <w:p w14:paraId="26930610" w14:textId="77777777" w:rsidR="00111EA9" w:rsidRDefault="00111EA9">
            <w:pPr>
              <w:suppressAutoHyphens w:val="0"/>
              <w:spacing w:after="0" w:line="360" w:lineRule="auto"/>
              <w:jc w:val="both"/>
              <w:rPr>
                <w:rFonts w:eastAsia="Times New Roman" w:cs="Times New Roman"/>
                <w:b/>
                <w:sz w:val="24"/>
                <w:szCs w:val="24"/>
                <w:lang w:eastAsia="el-GR"/>
              </w:rPr>
            </w:pPr>
          </w:p>
        </w:tc>
        <w:tc>
          <w:tcPr>
            <w:tcW w:w="4966" w:type="dxa"/>
            <w:vAlign w:val="bottom"/>
          </w:tcPr>
          <w:p w14:paraId="715C5932" w14:textId="77777777" w:rsidR="00111EA9" w:rsidRDefault="00FF7CF2">
            <w:pPr>
              <w:suppressAutoHyphens w:val="0"/>
              <w:spacing w:after="0" w:line="360" w:lineRule="auto"/>
              <w:ind w:left="902" w:hanging="900"/>
              <w:rPr>
                <w:rFonts w:eastAsia="Times New Roman" w:cs="Times New Roman"/>
                <w:b/>
                <w:sz w:val="24"/>
                <w:szCs w:val="24"/>
                <w:lang w:eastAsia="el-GR"/>
              </w:rPr>
            </w:pPr>
            <w:r>
              <w:rPr>
                <w:rFonts w:eastAsia="Times New Roman" w:cs="Times New Roman"/>
                <w:b/>
                <w:lang w:eastAsia="el-GR"/>
              </w:rPr>
              <w:t>ΠΡΟΣ : τη Γραμματεία του Π.Μ.Σ.</w:t>
            </w:r>
          </w:p>
        </w:tc>
      </w:tr>
      <w:tr w:rsidR="00111EA9" w14:paraId="11210761" w14:textId="77777777">
        <w:tc>
          <w:tcPr>
            <w:tcW w:w="4678" w:type="dxa"/>
            <w:gridSpan w:val="2"/>
          </w:tcPr>
          <w:p w14:paraId="0DDD03EC" w14:textId="77777777" w:rsidR="00111EA9" w:rsidRDefault="00111EA9">
            <w:pPr>
              <w:suppressAutoHyphens w:val="0"/>
              <w:spacing w:after="0" w:line="240" w:lineRule="auto"/>
              <w:rPr>
                <w:rFonts w:eastAsia="Times New Roman" w:cs="Times New Roman"/>
                <w:sz w:val="24"/>
                <w:szCs w:val="24"/>
                <w:lang w:eastAsia="el-GR"/>
              </w:rPr>
            </w:pPr>
          </w:p>
          <w:p w14:paraId="72EC3073" w14:textId="77777777" w:rsidR="00111EA9" w:rsidRDefault="00111EA9">
            <w:pPr>
              <w:suppressAutoHyphens w:val="0"/>
              <w:spacing w:after="0" w:line="240" w:lineRule="auto"/>
              <w:rPr>
                <w:rFonts w:eastAsia="Times New Roman" w:cs="Times New Roman"/>
                <w:sz w:val="24"/>
                <w:szCs w:val="24"/>
                <w:lang w:eastAsia="el-GR"/>
              </w:rPr>
            </w:pPr>
          </w:p>
          <w:p w14:paraId="6A0BA310"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Επώνυμο: ………………………………………………..</w:t>
            </w:r>
          </w:p>
          <w:p w14:paraId="5B7B7D3E" w14:textId="77777777" w:rsidR="00111EA9" w:rsidRDefault="00111EA9">
            <w:pPr>
              <w:suppressAutoHyphens w:val="0"/>
              <w:spacing w:after="0" w:line="240" w:lineRule="auto"/>
              <w:rPr>
                <w:rFonts w:eastAsia="Times New Roman" w:cs="Times New Roman"/>
                <w:sz w:val="24"/>
                <w:szCs w:val="24"/>
                <w:lang w:eastAsia="el-GR"/>
              </w:rPr>
            </w:pPr>
          </w:p>
          <w:p w14:paraId="2B80AAF6" w14:textId="77777777" w:rsidR="00111EA9" w:rsidRDefault="00111EA9">
            <w:pPr>
              <w:suppressAutoHyphens w:val="0"/>
              <w:spacing w:after="0" w:line="240" w:lineRule="auto"/>
              <w:rPr>
                <w:rFonts w:eastAsia="Times New Roman" w:cs="Times New Roman"/>
                <w:sz w:val="24"/>
                <w:szCs w:val="24"/>
                <w:lang w:eastAsia="el-GR"/>
              </w:rPr>
            </w:pPr>
          </w:p>
          <w:p w14:paraId="022B6761"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Όνομα : ……………………………………………………</w:t>
            </w:r>
          </w:p>
          <w:p w14:paraId="562996B4" w14:textId="77777777" w:rsidR="00111EA9" w:rsidRDefault="00111EA9">
            <w:pPr>
              <w:suppressAutoHyphens w:val="0"/>
              <w:spacing w:after="0" w:line="240" w:lineRule="auto"/>
              <w:rPr>
                <w:rFonts w:eastAsia="Times New Roman" w:cs="Times New Roman"/>
                <w:sz w:val="24"/>
                <w:szCs w:val="24"/>
                <w:lang w:eastAsia="el-GR"/>
              </w:rPr>
            </w:pPr>
          </w:p>
          <w:p w14:paraId="14876684" w14:textId="77777777" w:rsidR="00111EA9" w:rsidRDefault="00111EA9">
            <w:pPr>
              <w:suppressAutoHyphens w:val="0"/>
              <w:spacing w:after="0" w:line="240" w:lineRule="auto"/>
              <w:rPr>
                <w:rFonts w:eastAsia="Times New Roman" w:cs="Times New Roman"/>
                <w:sz w:val="24"/>
                <w:szCs w:val="24"/>
                <w:lang w:eastAsia="el-GR"/>
              </w:rPr>
            </w:pPr>
          </w:p>
          <w:p w14:paraId="29748862"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Όνομα πατέρα : ………………………………………..</w:t>
            </w:r>
          </w:p>
          <w:p w14:paraId="76A0D471" w14:textId="77777777" w:rsidR="00111EA9" w:rsidRDefault="00111EA9">
            <w:pPr>
              <w:suppressAutoHyphens w:val="0"/>
              <w:spacing w:after="0" w:line="240" w:lineRule="auto"/>
              <w:rPr>
                <w:rFonts w:eastAsia="Times New Roman" w:cs="Times New Roman"/>
                <w:sz w:val="24"/>
                <w:szCs w:val="24"/>
                <w:lang w:eastAsia="el-GR"/>
              </w:rPr>
            </w:pPr>
          </w:p>
          <w:p w14:paraId="1302DFC6" w14:textId="77777777" w:rsidR="00111EA9" w:rsidRDefault="00111EA9">
            <w:pPr>
              <w:suppressAutoHyphens w:val="0"/>
              <w:spacing w:after="0" w:line="240" w:lineRule="auto"/>
              <w:rPr>
                <w:rFonts w:eastAsia="Times New Roman" w:cs="Times New Roman"/>
                <w:sz w:val="24"/>
                <w:szCs w:val="24"/>
                <w:lang w:eastAsia="el-GR"/>
              </w:rPr>
            </w:pPr>
          </w:p>
          <w:p w14:paraId="704F77FB"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Όνομα μητέρας : ……………………………………….</w:t>
            </w:r>
          </w:p>
          <w:p w14:paraId="33BADC35" w14:textId="77777777" w:rsidR="00111EA9" w:rsidRDefault="00111EA9">
            <w:pPr>
              <w:suppressAutoHyphens w:val="0"/>
              <w:spacing w:after="0" w:line="240" w:lineRule="auto"/>
              <w:rPr>
                <w:rFonts w:eastAsia="Times New Roman" w:cs="Times New Roman"/>
                <w:sz w:val="24"/>
                <w:szCs w:val="24"/>
                <w:lang w:eastAsia="el-GR"/>
              </w:rPr>
            </w:pPr>
          </w:p>
          <w:p w14:paraId="229EB931"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Εργαζόμενος/η (ΟΧΙ- ΝΑΙ) : ..........................</w:t>
            </w:r>
          </w:p>
          <w:p w14:paraId="3E3361C5"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 xml:space="preserve">Εάν ΝΑΙ, σημειώστε τη θέση εργασίας σας : </w:t>
            </w:r>
          </w:p>
          <w:p w14:paraId="543A9BA8" w14:textId="77777777" w:rsidR="00111EA9" w:rsidRDefault="00111EA9">
            <w:pPr>
              <w:suppressAutoHyphens w:val="0"/>
              <w:spacing w:after="0" w:line="240" w:lineRule="auto"/>
              <w:rPr>
                <w:rFonts w:eastAsia="Times New Roman" w:cs="Times New Roman"/>
                <w:sz w:val="24"/>
                <w:szCs w:val="24"/>
                <w:lang w:eastAsia="el-GR"/>
              </w:rPr>
            </w:pPr>
          </w:p>
          <w:p w14:paraId="677254BF"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2829FFA0" w14:textId="77777777" w:rsidR="00111EA9" w:rsidRDefault="00111EA9">
            <w:pPr>
              <w:suppressAutoHyphens w:val="0"/>
              <w:spacing w:after="0" w:line="240" w:lineRule="auto"/>
              <w:rPr>
                <w:rFonts w:eastAsia="Times New Roman" w:cs="Times New Roman"/>
                <w:sz w:val="24"/>
                <w:szCs w:val="24"/>
                <w:lang w:eastAsia="el-GR"/>
              </w:rPr>
            </w:pPr>
          </w:p>
          <w:p w14:paraId="6E40679A"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37D36DEA" w14:textId="77777777" w:rsidR="00111EA9" w:rsidRDefault="00111EA9">
            <w:pPr>
              <w:suppressAutoHyphens w:val="0"/>
              <w:spacing w:after="0" w:line="240" w:lineRule="auto"/>
              <w:rPr>
                <w:rFonts w:eastAsia="Times New Roman" w:cs="Times New Roman"/>
                <w:sz w:val="24"/>
                <w:szCs w:val="24"/>
                <w:lang w:eastAsia="el-GR"/>
              </w:rPr>
            </w:pPr>
          </w:p>
          <w:p w14:paraId="452C844C"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Διεύθυνση μόνιμης κατοικίας:</w:t>
            </w:r>
          </w:p>
          <w:p w14:paraId="57DC2CBA" w14:textId="77777777" w:rsidR="00111EA9" w:rsidRDefault="00111EA9">
            <w:pPr>
              <w:suppressAutoHyphens w:val="0"/>
              <w:spacing w:after="0" w:line="240" w:lineRule="auto"/>
              <w:rPr>
                <w:rFonts w:eastAsia="Times New Roman" w:cs="Times New Roman"/>
                <w:sz w:val="24"/>
                <w:szCs w:val="24"/>
                <w:lang w:eastAsia="el-GR"/>
              </w:rPr>
            </w:pPr>
          </w:p>
          <w:p w14:paraId="34ACC299"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62B2380E" w14:textId="77777777" w:rsidR="00111EA9" w:rsidRDefault="00111EA9">
            <w:pPr>
              <w:suppressAutoHyphens w:val="0"/>
              <w:spacing w:after="0" w:line="240" w:lineRule="auto"/>
              <w:rPr>
                <w:rFonts w:eastAsia="Times New Roman" w:cs="Times New Roman"/>
                <w:sz w:val="24"/>
                <w:szCs w:val="24"/>
                <w:lang w:eastAsia="el-GR"/>
              </w:rPr>
            </w:pPr>
          </w:p>
          <w:p w14:paraId="6A1D4E12"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0148F258" w14:textId="77777777" w:rsidR="00111EA9" w:rsidRDefault="00111EA9">
            <w:pPr>
              <w:suppressAutoHyphens w:val="0"/>
              <w:spacing w:after="0" w:line="240" w:lineRule="auto"/>
              <w:rPr>
                <w:rFonts w:eastAsia="Times New Roman" w:cs="Times New Roman"/>
                <w:sz w:val="24"/>
                <w:szCs w:val="24"/>
                <w:lang w:eastAsia="el-GR"/>
              </w:rPr>
            </w:pPr>
          </w:p>
          <w:p w14:paraId="6685B95D"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τηλέφωνο οικίας : ……………………………………….</w:t>
            </w:r>
          </w:p>
          <w:p w14:paraId="332502BF" w14:textId="77777777" w:rsidR="00111EA9" w:rsidRDefault="00111EA9">
            <w:pPr>
              <w:suppressAutoHyphens w:val="0"/>
              <w:spacing w:after="0" w:line="240" w:lineRule="auto"/>
              <w:rPr>
                <w:rFonts w:eastAsia="Times New Roman" w:cs="Times New Roman"/>
                <w:bCs/>
                <w:sz w:val="24"/>
                <w:szCs w:val="24"/>
                <w:lang w:eastAsia="el-GR"/>
              </w:rPr>
            </w:pPr>
          </w:p>
          <w:p w14:paraId="2DE73626" w14:textId="77777777" w:rsidR="00111EA9" w:rsidRDefault="00FF7CF2">
            <w:pPr>
              <w:suppressAutoHyphens w:val="0"/>
              <w:spacing w:after="0" w:line="240" w:lineRule="auto"/>
              <w:rPr>
                <w:rFonts w:eastAsia="Times New Roman" w:cs="Times New Roman"/>
                <w:bCs/>
                <w:sz w:val="24"/>
                <w:szCs w:val="24"/>
                <w:lang w:eastAsia="el-GR"/>
              </w:rPr>
            </w:pPr>
            <w:proofErr w:type="spellStart"/>
            <w:r>
              <w:rPr>
                <w:rFonts w:eastAsia="Times New Roman" w:cs="Times New Roman"/>
                <w:bCs/>
                <w:sz w:val="24"/>
                <w:szCs w:val="24"/>
                <w:lang w:eastAsia="el-GR"/>
              </w:rPr>
              <w:t>κιν</w:t>
            </w:r>
            <w:proofErr w:type="spellEnd"/>
            <w:r>
              <w:rPr>
                <w:rFonts w:eastAsia="Times New Roman" w:cs="Times New Roman"/>
                <w:bCs/>
                <w:sz w:val="24"/>
                <w:szCs w:val="24"/>
                <w:lang w:eastAsia="el-GR"/>
              </w:rPr>
              <w:t>. τηλέφωνο : ……………………………………………</w:t>
            </w:r>
          </w:p>
          <w:p w14:paraId="1A1524B3" w14:textId="77777777" w:rsidR="00111EA9" w:rsidRDefault="00111EA9">
            <w:pPr>
              <w:suppressAutoHyphens w:val="0"/>
              <w:spacing w:after="0" w:line="240" w:lineRule="auto"/>
              <w:rPr>
                <w:rFonts w:eastAsia="Times New Roman" w:cs="Times New Roman"/>
                <w:sz w:val="24"/>
                <w:szCs w:val="24"/>
                <w:lang w:eastAsia="el-GR"/>
              </w:rPr>
            </w:pPr>
          </w:p>
          <w:p w14:paraId="382DB926"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val="en-US" w:eastAsia="el-GR"/>
              </w:rPr>
              <w:t>e</w:t>
            </w:r>
            <w:r>
              <w:rPr>
                <w:rFonts w:eastAsia="Times New Roman" w:cs="Times New Roman"/>
                <w:sz w:val="24"/>
                <w:szCs w:val="24"/>
                <w:lang w:eastAsia="el-GR"/>
              </w:rPr>
              <w:t>-</w:t>
            </w:r>
            <w:r>
              <w:rPr>
                <w:rFonts w:eastAsia="Times New Roman" w:cs="Times New Roman"/>
                <w:sz w:val="24"/>
                <w:szCs w:val="24"/>
                <w:lang w:val="en-US" w:eastAsia="el-GR"/>
              </w:rPr>
              <w:t>mail</w:t>
            </w:r>
            <w:r>
              <w:rPr>
                <w:rFonts w:eastAsia="Times New Roman" w:cs="Times New Roman"/>
                <w:sz w:val="24"/>
                <w:szCs w:val="24"/>
                <w:lang w:eastAsia="el-GR"/>
              </w:rPr>
              <w:t xml:space="preserve"> : …………………………………………………………</w:t>
            </w:r>
          </w:p>
        </w:tc>
        <w:tc>
          <w:tcPr>
            <w:tcW w:w="4962" w:type="dxa"/>
          </w:tcPr>
          <w:p w14:paraId="4D24C3A4" w14:textId="77777777" w:rsidR="00111EA9" w:rsidRDefault="00111EA9">
            <w:pPr>
              <w:suppressAutoHyphens w:val="0"/>
              <w:spacing w:after="0" w:line="240" w:lineRule="auto"/>
              <w:jc w:val="both"/>
              <w:rPr>
                <w:rFonts w:eastAsia="Times New Roman" w:cs="Times New Roman"/>
                <w:sz w:val="24"/>
                <w:szCs w:val="24"/>
                <w:lang w:eastAsia="el-GR"/>
              </w:rPr>
            </w:pPr>
          </w:p>
          <w:p w14:paraId="16724671" w14:textId="77777777" w:rsidR="00111EA9" w:rsidRDefault="00111EA9">
            <w:pPr>
              <w:suppressAutoHyphens w:val="0"/>
              <w:spacing w:after="0" w:line="240" w:lineRule="auto"/>
              <w:jc w:val="both"/>
              <w:rPr>
                <w:rFonts w:eastAsia="Times New Roman" w:cs="Times New Roman"/>
                <w:sz w:val="24"/>
                <w:szCs w:val="24"/>
                <w:lang w:eastAsia="el-GR"/>
              </w:rPr>
            </w:pPr>
          </w:p>
          <w:p w14:paraId="39052B0D" w14:textId="77777777" w:rsidR="00111EA9" w:rsidRDefault="00FF7CF2">
            <w:pPr>
              <w:suppressAutoHyphens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Με την παρούσα αίτηση υποβάλλω υποψηφιότητα για την εισαγωγή μου στο Πρόγραμμα Μεταπτυχιακών Σπουδών (Π.Μ.Σ.) στη «Δημόσια Διοίκηση» του Τμήματος Διοίκησης Επιχειρήσεων του Διεθνούς Πανεπιστημίου της Ελλάδος για το τμήμα που θα λειτουργήσει:</w:t>
            </w:r>
          </w:p>
          <w:p w14:paraId="16516EF0" w14:textId="77777777" w:rsidR="00111EA9" w:rsidRDefault="00111EA9">
            <w:pPr>
              <w:suppressAutoHyphens w:val="0"/>
              <w:spacing w:after="0" w:line="240" w:lineRule="auto"/>
              <w:jc w:val="both"/>
              <w:rPr>
                <w:rFonts w:eastAsia="Times New Roman" w:cs="Times New Roman"/>
                <w:sz w:val="24"/>
                <w:szCs w:val="24"/>
                <w:lang w:eastAsia="el-GR"/>
              </w:rPr>
            </w:pPr>
          </w:p>
          <w:p w14:paraId="4D199F2A" w14:textId="77777777" w:rsidR="00111EA9" w:rsidRDefault="00FF7CF2">
            <w:pPr>
              <w:suppressAutoHyphens w:val="0"/>
              <w:spacing w:after="0" w:line="240" w:lineRule="auto"/>
              <w:jc w:val="both"/>
              <w:rPr>
                <w:rFonts w:eastAsia="Times New Roman" w:cs="Times New Roman"/>
                <w:b/>
                <w:sz w:val="24"/>
                <w:szCs w:val="24"/>
                <w:lang w:eastAsia="el-GR"/>
              </w:rPr>
            </w:pPr>
            <w:r>
              <w:rPr>
                <w:rFonts w:eastAsia="Times New Roman" w:cs="Times New Roman"/>
                <w:b/>
                <w:sz w:val="24"/>
                <w:szCs w:val="24"/>
                <w:lang w:eastAsia="el-GR"/>
              </w:rPr>
              <w:sym w:font="Wingdings" w:char="F06F"/>
            </w:r>
            <w:r>
              <w:rPr>
                <w:rFonts w:eastAsia="Times New Roman" w:cs="Times New Roman"/>
                <w:b/>
                <w:sz w:val="24"/>
                <w:szCs w:val="24"/>
                <w:lang w:eastAsia="el-GR"/>
              </w:rPr>
              <w:t xml:space="preserve"> Σέρρες</w:t>
            </w:r>
          </w:p>
          <w:p w14:paraId="6AFBEE04" w14:textId="0A8D61D0" w:rsidR="00111EA9" w:rsidRDefault="00FF7CF2">
            <w:pPr>
              <w:suppressAutoHyphens w:val="0"/>
              <w:spacing w:after="0" w:line="240" w:lineRule="auto"/>
              <w:jc w:val="both"/>
              <w:rPr>
                <w:rFonts w:eastAsia="Times New Roman" w:cs="Times New Roman"/>
                <w:b/>
                <w:sz w:val="24"/>
                <w:szCs w:val="24"/>
                <w:lang w:eastAsia="el-GR"/>
              </w:rPr>
            </w:pPr>
            <w:r>
              <w:rPr>
                <w:rFonts w:eastAsia="Times New Roman" w:cs="Times New Roman"/>
                <w:b/>
                <w:sz w:val="24"/>
                <w:szCs w:val="24"/>
                <w:lang w:eastAsia="el-GR"/>
              </w:rPr>
              <w:sym w:font="Wingdings" w:char="F06F"/>
            </w:r>
            <w:r>
              <w:rPr>
                <w:rFonts w:eastAsia="Times New Roman" w:cs="Times New Roman"/>
                <w:b/>
                <w:sz w:val="24"/>
                <w:szCs w:val="24"/>
                <w:lang w:eastAsia="el-GR"/>
              </w:rPr>
              <w:t xml:space="preserve"> Κατερίνη</w:t>
            </w:r>
          </w:p>
          <w:p w14:paraId="54A587D0" w14:textId="2A2EACD2" w:rsidR="00D46B75" w:rsidRDefault="00D46B75" w:rsidP="00D46B75">
            <w:pPr>
              <w:suppressAutoHyphens w:val="0"/>
              <w:spacing w:after="0" w:line="240" w:lineRule="auto"/>
              <w:jc w:val="both"/>
              <w:rPr>
                <w:rFonts w:eastAsia="Times New Roman" w:cs="Times New Roman"/>
                <w:b/>
                <w:sz w:val="24"/>
                <w:szCs w:val="24"/>
                <w:lang w:eastAsia="el-GR"/>
              </w:rPr>
            </w:pPr>
          </w:p>
          <w:p w14:paraId="6CEE1E22" w14:textId="77777777" w:rsidR="00D46B75" w:rsidRDefault="00D46B75">
            <w:pPr>
              <w:suppressAutoHyphens w:val="0"/>
              <w:spacing w:after="0" w:line="240" w:lineRule="auto"/>
              <w:jc w:val="both"/>
              <w:rPr>
                <w:rFonts w:eastAsia="Times New Roman" w:cs="Times New Roman"/>
                <w:b/>
                <w:sz w:val="24"/>
                <w:szCs w:val="24"/>
                <w:lang w:eastAsia="el-GR"/>
              </w:rPr>
            </w:pPr>
          </w:p>
          <w:p w14:paraId="5DE6EE89" w14:textId="77777777" w:rsidR="00111EA9" w:rsidRDefault="00111EA9">
            <w:pPr>
              <w:suppressAutoHyphens w:val="0"/>
              <w:spacing w:after="0" w:line="240" w:lineRule="auto"/>
              <w:jc w:val="both"/>
              <w:rPr>
                <w:rFonts w:eastAsia="Times New Roman" w:cs="Times New Roman"/>
                <w:b/>
                <w:sz w:val="24"/>
                <w:szCs w:val="24"/>
                <w:lang w:eastAsia="el-GR"/>
              </w:rPr>
            </w:pPr>
          </w:p>
          <w:p w14:paraId="7F59EAF0" w14:textId="77777777" w:rsidR="00111EA9" w:rsidRDefault="00111EA9">
            <w:pPr>
              <w:suppressAutoHyphens w:val="0"/>
              <w:spacing w:after="0" w:line="240" w:lineRule="auto"/>
              <w:jc w:val="both"/>
              <w:rPr>
                <w:rFonts w:eastAsia="Times New Roman" w:cs="Times New Roman"/>
                <w:b/>
                <w:sz w:val="24"/>
                <w:szCs w:val="24"/>
                <w:lang w:eastAsia="el-GR"/>
              </w:rPr>
            </w:pPr>
          </w:p>
          <w:p w14:paraId="3796EBFA" w14:textId="77777777" w:rsidR="00111EA9" w:rsidRDefault="00111EA9">
            <w:pPr>
              <w:suppressAutoHyphens w:val="0"/>
              <w:spacing w:after="0" w:line="240" w:lineRule="auto"/>
              <w:jc w:val="both"/>
              <w:rPr>
                <w:rFonts w:eastAsia="Times New Roman" w:cs="Times New Roman"/>
                <w:b/>
                <w:sz w:val="24"/>
                <w:szCs w:val="24"/>
                <w:lang w:eastAsia="el-GR"/>
              </w:rPr>
            </w:pPr>
          </w:p>
          <w:p w14:paraId="33E7BA26" w14:textId="77777777" w:rsidR="00111EA9" w:rsidRDefault="00111EA9">
            <w:pPr>
              <w:suppressAutoHyphens w:val="0"/>
              <w:spacing w:after="0" w:line="240" w:lineRule="auto"/>
              <w:jc w:val="both"/>
              <w:rPr>
                <w:rFonts w:eastAsia="Times New Roman" w:cs="Times New Roman"/>
                <w:sz w:val="24"/>
                <w:szCs w:val="24"/>
                <w:lang w:eastAsia="el-GR"/>
              </w:rPr>
            </w:pPr>
          </w:p>
          <w:p w14:paraId="5BDD25F6" w14:textId="77777777" w:rsidR="00111EA9" w:rsidRDefault="00FF7CF2">
            <w:pPr>
              <w:suppressAutoHyphens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Επισυνάπτω όλα τα απαραίτητα δικαιολογητικά, σύμφωνα με τη σχετική πρόσκληση εκδήλωσης ενδιαφέροντος και παρακαλώ για τις δικές σας ενέργειες.</w:t>
            </w:r>
          </w:p>
          <w:p w14:paraId="4E062642" w14:textId="2C141485" w:rsidR="00111EA9" w:rsidRDefault="00FF7CF2">
            <w:pPr>
              <w:suppressAutoHyphens w:val="0"/>
              <w:spacing w:after="0" w:line="240" w:lineRule="auto"/>
              <w:jc w:val="right"/>
              <w:rPr>
                <w:rFonts w:eastAsia="Times New Roman" w:cs="Times New Roman"/>
                <w:sz w:val="24"/>
                <w:szCs w:val="24"/>
                <w:lang w:eastAsia="el-GR"/>
              </w:rPr>
            </w:pPr>
            <w:r>
              <w:rPr>
                <w:rFonts w:eastAsia="Times New Roman" w:cs="Times New Roman"/>
                <w:sz w:val="24"/>
                <w:szCs w:val="24"/>
                <w:lang w:eastAsia="el-GR"/>
              </w:rPr>
              <w:t xml:space="preserve"> ……/……/202</w:t>
            </w:r>
          </w:p>
          <w:p w14:paraId="5CF68E49" w14:textId="77777777" w:rsidR="00111EA9" w:rsidRDefault="00111EA9">
            <w:pPr>
              <w:suppressAutoHyphens w:val="0"/>
              <w:spacing w:after="0" w:line="240" w:lineRule="auto"/>
              <w:jc w:val="right"/>
              <w:rPr>
                <w:rFonts w:eastAsia="Times New Roman" w:cs="Times New Roman"/>
                <w:sz w:val="24"/>
                <w:szCs w:val="24"/>
                <w:lang w:eastAsia="el-GR"/>
              </w:rPr>
            </w:pPr>
          </w:p>
          <w:p w14:paraId="79BD7E54" w14:textId="77777777" w:rsidR="00111EA9" w:rsidRDefault="00111EA9">
            <w:pPr>
              <w:suppressAutoHyphens w:val="0"/>
              <w:spacing w:after="0" w:line="240" w:lineRule="auto"/>
              <w:jc w:val="right"/>
              <w:rPr>
                <w:rFonts w:eastAsia="Times New Roman" w:cs="Times New Roman"/>
                <w:sz w:val="24"/>
                <w:szCs w:val="24"/>
                <w:lang w:eastAsia="el-GR"/>
              </w:rPr>
            </w:pPr>
          </w:p>
          <w:p w14:paraId="75A4475C" w14:textId="77777777" w:rsidR="00111EA9" w:rsidRDefault="00FF7CF2">
            <w:pPr>
              <w:suppressAutoHyphens w:val="0"/>
              <w:spacing w:after="0" w:line="240" w:lineRule="auto"/>
              <w:jc w:val="right"/>
              <w:rPr>
                <w:rFonts w:eastAsia="Times New Roman" w:cs="Times New Roman"/>
                <w:sz w:val="24"/>
                <w:szCs w:val="24"/>
                <w:lang w:eastAsia="el-GR"/>
              </w:rPr>
            </w:pPr>
            <w:r>
              <w:rPr>
                <w:rFonts w:eastAsia="Times New Roman" w:cs="Times New Roman"/>
                <w:sz w:val="24"/>
                <w:szCs w:val="24"/>
                <w:lang w:eastAsia="el-GR"/>
              </w:rPr>
              <w:t>Ο/Η Αιτών/</w:t>
            </w:r>
            <w:proofErr w:type="spellStart"/>
            <w:r>
              <w:rPr>
                <w:rFonts w:eastAsia="Times New Roman" w:cs="Times New Roman"/>
                <w:sz w:val="24"/>
                <w:szCs w:val="24"/>
                <w:lang w:eastAsia="el-GR"/>
              </w:rPr>
              <w:t>τούσα</w:t>
            </w:r>
            <w:proofErr w:type="spellEnd"/>
          </w:p>
          <w:p w14:paraId="3A529586" w14:textId="77777777" w:rsidR="00111EA9" w:rsidRDefault="00111EA9">
            <w:pPr>
              <w:suppressAutoHyphens w:val="0"/>
              <w:spacing w:after="0" w:line="240" w:lineRule="auto"/>
              <w:jc w:val="right"/>
              <w:rPr>
                <w:rFonts w:eastAsia="Times New Roman" w:cs="Times New Roman"/>
                <w:sz w:val="24"/>
                <w:szCs w:val="24"/>
                <w:lang w:eastAsia="el-GR"/>
              </w:rPr>
            </w:pPr>
          </w:p>
          <w:p w14:paraId="0D3F0E53" w14:textId="77777777" w:rsidR="00111EA9" w:rsidRDefault="00111EA9">
            <w:pPr>
              <w:suppressAutoHyphens w:val="0"/>
              <w:spacing w:after="0" w:line="240" w:lineRule="auto"/>
              <w:jc w:val="right"/>
              <w:rPr>
                <w:rFonts w:eastAsia="Times New Roman" w:cs="Times New Roman"/>
                <w:sz w:val="24"/>
                <w:szCs w:val="24"/>
                <w:lang w:eastAsia="el-GR"/>
              </w:rPr>
            </w:pPr>
          </w:p>
          <w:p w14:paraId="4715350F" w14:textId="77777777" w:rsidR="00111EA9" w:rsidRDefault="00111EA9">
            <w:pPr>
              <w:suppressAutoHyphens w:val="0"/>
              <w:spacing w:after="0" w:line="240" w:lineRule="auto"/>
              <w:jc w:val="right"/>
              <w:rPr>
                <w:rFonts w:eastAsia="Times New Roman" w:cs="Times New Roman"/>
                <w:sz w:val="24"/>
                <w:szCs w:val="24"/>
                <w:lang w:eastAsia="el-GR"/>
              </w:rPr>
            </w:pPr>
          </w:p>
          <w:p w14:paraId="13A14F0D" w14:textId="77777777" w:rsidR="00111EA9" w:rsidRDefault="00111EA9">
            <w:pPr>
              <w:suppressAutoHyphens w:val="0"/>
              <w:spacing w:after="0" w:line="240" w:lineRule="auto"/>
              <w:jc w:val="right"/>
              <w:rPr>
                <w:rFonts w:eastAsia="Times New Roman" w:cs="Times New Roman"/>
                <w:sz w:val="24"/>
                <w:szCs w:val="24"/>
                <w:lang w:eastAsia="el-GR"/>
              </w:rPr>
            </w:pPr>
          </w:p>
          <w:p w14:paraId="2E626DF4" w14:textId="77777777" w:rsidR="00111EA9" w:rsidRDefault="00FF7CF2">
            <w:pPr>
              <w:suppressAutoHyphens w:val="0"/>
              <w:spacing w:after="0" w:line="240" w:lineRule="auto"/>
              <w:jc w:val="right"/>
              <w:rPr>
                <w:rFonts w:eastAsia="Times New Roman" w:cs="Times New Roman"/>
                <w:sz w:val="24"/>
                <w:szCs w:val="24"/>
                <w:lang w:eastAsia="el-GR"/>
              </w:rPr>
            </w:pPr>
            <w:r>
              <w:rPr>
                <w:rFonts w:eastAsia="Times New Roman" w:cs="Times New Roman"/>
                <w:sz w:val="24"/>
                <w:szCs w:val="24"/>
                <w:lang w:eastAsia="el-GR"/>
              </w:rPr>
              <w:t>(υπογραφή)</w:t>
            </w:r>
          </w:p>
        </w:tc>
      </w:tr>
    </w:tbl>
    <w:p w14:paraId="3B24D0A2" w14:textId="77777777" w:rsidR="00111EA9" w:rsidRDefault="00111EA9">
      <w:pPr>
        <w:suppressAutoHyphens w:val="0"/>
        <w:spacing w:after="0" w:line="240" w:lineRule="auto"/>
        <w:rPr>
          <w:rFonts w:eastAsia="Times New Roman" w:cs="Times New Roman"/>
          <w:b/>
          <w:u w:val="single"/>
          <w:lang w:eastAsia="el-GR"/>
        </w:rPr>
      </w:pPr>
    </w:p>
    <w:p w14:paraId="0E6499C4" w14:textId="77777777" w:rsidR="00111EA9" w:rsidRDefault="00111EA9">
      <w:pPr>
        <w:suppressAutoHyphens w:val="0"/>
        <w:spacing w:after="0" w:line="240" w:lineRule="auto"/>
        <w:rPr>
          <w:rFonts w:eastAsia="Times New Roman" w:cs="Times New Roman"/>
          <w:b/>
          <w:u w:val="single"/>
          <w:lang w:eastAsia="el-GR"/>
        </w:rPr>
      </w:pPr>
    </w:p>
    <w:p w14:paraId="446BAF8C" w14:textId="77777777" w:rsidR="00111EA9" w:rsidRDefault="00FF7CF2">
      <w:pPr>
        <w:suppressAutoHyphens w:val="0"/>
        <w:spacing w:after="0" w:line="240" w:lineRule="auto"/>
        <w:jc w:val="center"/>
        <w:outlineLvl w:val="0"/>
        <w:rPr>
          <w:rFonts w:eastAsia="Times New Roman" w:cs="Times New Roman"/>
          <w:u w:val="single"/>
          <w:lang w:eastAsia="el-GR"/>
        </w:rPr>
      </w:pPr>
      <w:r>
        <w:rPr>
          <w:rFonts w:eastAsia="Times New Roman" w:cs="Times New Roman"/>
          <w:u w:val="single"/>
          <w:lang w:eastAsia="el-GR"/>
        </w:rPr>
        <w:t>Επισυναπτόμενα δικαιολογητικά, σύμφωνα με την πρόσκληση εκδήλωσης ενδιαφέροντος :</w:t>
      </w:r>
    </w:p>
    <w:p w14:paraId="723A624D" w14:textId="77777777" w:rsidR="00111EA9" w:rsidRDefault="00111EA9">
      <w:pPr>
        <w:suppressAutoHyphens w:val="0"/>
        <w:spacing w:after="0" w:line="240" w:lineRule="auto"/>
        <w:rPr>
          <w:rFonts w:eastAsia="Times New Roman" w:cs="Times New Roman"/>
          <w:b/>
          <w:lang w:eastAsia="el-GR"/>
        </w:rPr>
      </w:pPr>
    </w:p>
    <w:p w14:paraId="44DA1903"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Αναλυτικό βιογραφικό σημείωμα.</w:t>
      </w:r>
    </w:p>
    <w:p w14:paraId="7DFE576F"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Αντίγραφο πτυχίου/διπλώματος.  Αν οι τίτλοι σπουδών έχουν χορηγηθεί από Πανεπιστήμια του εξωτερικού, θα πρέπει να υποβληθούν και οι σχετικές βεβαιώσεις ισοτιμίας από το ΔΙΚΑΤΣΑ ή ΔΟΑΤΑΠ ή το Ι.Τ.Ε.</w:t>
      </w:r>
    </w:p>
    <w:p w14:paraId="216D4B3E"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 xml:space="preserve">Πιστοποιητικό αναλυτικής βαθμολογίας με ακριβή μέσο όρο επίδοσης. </w:t>
      </w:r>
    </w:p>
    <w:p w14:paraId="78EC3E32"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Δύο συστατικές επιστολές.</w:t>
      </w:r>
    </w:p>
    <w:p w14:paraId="1A1AF89B" w14:textId="27E62638"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γνώσης ξένων γλωσσών</w:t>
      </w:r>
      <w:r w:rsidR="00D46B75">
        <w:rPr>
          <w:rFonts w:eastAsia="Times New Roman" w:cs="Arial"/>
          <w:lang w:eastAsia="en-US"/>
        </w:rPr>
        <w:t xml:space="preserve"> (εάν υπάρχουν)</w:t>
      </w:r>
    </w:p>
    <w:p w14:paraId="17C01047"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επιστημονικού και ερευνητικού έργου (εάν υπάρχουν), όπως π.χ. επιστημονικές εργασίες σε έγκυρα επιστημονικά περιοδικά ή πρακτικά συνεδρίων σε θέματα σχετικά με το γνωστικό αντικείμενο του Π.Μ.Σ.</w:t>
      </w:r>
    </w:p>
    <w:p w14:paraId="3E3D2F96"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επαγγελματικής εμπειρίας σε θέματα σχετικά με το γνωστικό αντικείμενο του Π.Μ.Σ. (εάν υπάρχουν). Η επαγγελματική εμπειρία τεκμηριώνεται με πιστοποιητικά ή βεβαιώσεις επίσημου ασφαλιστικού φορέα.</w:t>
      </w:r>
    </w:p>
    <w:p w14:paraId="4C576562"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συμμετοχής σε Ευρωπαϊκά Προγράμματα ανταλλαγών (εάν υπάρχουν).</w:t>
      </w:r>
    </w:p>
    <w:p w14:paraId="4FD93CEA"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Αντίγραφο διπλωματικής εργασίας σε θέματα σχετικά με το γνωστικό αντικείμενο του Π.Μ.Σ (εάν υπάρχει).</w:t>
      </w:r>
    </w:p>
    <w:p w14:paraId="5C02AE74"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Κάθε άλλο στοιχείο που οι υποψήφιοι κρίνουν ότι θα συμβάλλει στο να σχηματιστεί πληρέστερη εικόνα σχετικά με τα επιστημονικά τους ενδιαφέροντα και την εμπειρία τους.</w:t>
      </w:r>
    </w:p>
    <w:p w14:paraId="6DEB82FC" w14:textId="77777777" w:rsidR="00111EA9" w:rsidRDefault="00111EA9">
      <w:pPr>
        <w:suppressAutoHyphens w:val="0"/>
        <w:spacing w:after="0" w:line="360" w:lineRule="auto"/>
        <w:ind w:left="780"/>
        <w:jc w:val="both"/>
        <w:rPr>
          <w:rFonts w:eastAsia="Times New Roman" w:cs="Arial"/>
          <w:lang w:eastAsia="en-US"/>
        </w:rPr>
      </w:pPr>
    </w:p>
    <w:p w14:paraId="7F0CFE7F" w14:textId="77777777" w:rsidR="00111EA9" w:rsidRDefault="00FF7CF2">
      <w:pPr>
        <w:suppressAutoHyphens w:val="0"/>
        <w:spacing w:after="0" w:line="360" w:lineRule="auto"/>
        <w:jc w:val="both"/>
        <w:rPr>
          <w:rFonts w:eastAsia="Times New Roman" w:cs="Arial"/>
          <w:sz w:val="24"/>
          <w:szCs w:val="24"/>
          <w:u w:val="single"/>
          <w:lang w:eastAsia="el-GR"/>
        </w:rPr>
      </w:pPr>
      <w:r>
        <w:rPr>
          <w:rFonts w:eastAsia="Times New Roman" w:cs="Arial"/>
          <w:sz w:val="24"/>
          <w:szCs w:val="24"/>
          <w:u w:val="single"/>
          <w:lang w:eastAsia="el-GR"/>
        </w:rPr>
        <w:t>Όλα τα απαραίτητα δικαιολογητικά θα προσκομίζονται σε ευκρινή φωτοαντίγραφα των πρωτοτύπων εγγράφων ή των ακριβών αντιγράφων τους.</w:t>
      </w:r>
    </w:p>
    <w:p w14:paraId="308C3F34" w14:textId="77777777" w:rsidR="00111EA9" w:rsidRDefault="00111EA9">
      <w:pPr>
        <w:suppressAutoHyphens w:val="0"/>
        <w:spacing w:after="0" w:line="240" w:lineRule="auto"/>
        <w:jc w:val="both"/>
        <w:rPr>
          <w:rFonts w:eastAsia="Times New Roman" w:cs="Times New Roman"/>
          <w:lang w:eastAsia="el-GR"/>
        </w:rPr>
      </w:pPr>
    </w:p>
    <w:sectPr w:rsidR="00111EA9">
      <w:footerReference w:type="default" r:id="rId10"/>
      <w:pgSz w:w="11906" w:h="16838"/>
      <w:pgMar w:top="851"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CB11" w14:textId="77777777" w:rsidR="00111EA9" w:rsidRDefault="00FF7CF2">
      <w:pPr>
        <w:spacing w:line="240" w:lineRule="auto"/>
      </w:pPr>
      <w:r>
        <w:separator/>
      </w:r>
    </w:p>
  </w:endnote>
  <w:endnote w:type="continuationSeparator" w:id="0">
    <w:p w14:paraId="0816ADC7" w14:textId="77777777" w:rsidR="00111EA9" w:rsidRDefault="00FF7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imes-Bold">
    <w:altName w:val="Segoe Print"/>
    <w:charset w:val="00"/>
    <w:family w:val="auto"/>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1389" w14:textId="77777777" w:rsidR="00111EA9" w:rsidRDefault="00FF7CF2">
    <w:pPr>
      <w:pStyle w:val="a5"/>
      <w:jc w:val="right"/>
    </w:pPr>
    <w:r>
      <w:fldChar w:fldCharType="begin"/>
    </w:r>
    <w:r>
      <w:instrText xml:space="preserve"> PAGE </w:instrText>
    </w:r>
    <w:r>
      <w:fldChar w:fldCharType="separate"/>
    </w:r>
    <w:r>
      <w:t>1</w:t>
    </w:r>
    <w:r>
      <w:fldChar w:fldCharType="end"/>
    </w:r>
  </w:p>
  <w:p w14:paraId="7B2F6C59" w14:textId="77777777" w:rsidR="00111EA9" w:rsidRDefault="00111E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6BD2" w14:textId="77777777" w:rsidR="00111EA9" w:rsidRDefault="00FF7CF2">
      <w:pPr>
        <w:spacing w:after="0"/>
      </w:pPr>
      <w:r>
        <w:separator/>
      </w:r>
    </w:p>
  </w:footnote>
  <w:footnote w:type="continuationSeparator" w:id="0">
    <w:p w14:paraId="7CD5C13A" w14:textId="77777777" w:rsidR="00111EA9" w:rsidRDefault="00FF7C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00F99"/>
    <w:multiLevelType w:val="multilevel"/>
    <w:tmpl w:val="40400F99"/>
    <w:lvl w:ilvl="0">
      <w:start w:val="1"/>
      <w:numFmt w:val="decimal"/>
      <w:lvlText w:val="%1."/>
      <w:lvlJc w:val="left"/>
      <w:pPr>
        <w:ind w:left="78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FE"/>
    <w:rsid w:val="00007731"/>
    <w:rsid w:val="000163BC"/>
    <w:rsid w:val="000A7502"/>
    <w:rsid w:val="000B7305"/>
    <w:rsid w:val="000C6A90"/>
    <w:rsid w:val="00111EA9"/>
    <w:rsid w:val="00131499"/>
    <w:rsid w:val="00136128"/>
    <w:rsid w:val="001876E3"/>
    <w:rsid w:val="00193948"/>
    <w:rsid w:val="001B767B"/>
    <w:rsid w:val="002902E8"/>
    <w:rsid w:val="002A5272"/>
    <w:rsid w:val="002E36EA"/>
    <w:rsid w:val="002F0F3F"/>
    <w:rsid w:val="002F7F1A"/>
    <w:rsid w:val="003035D3"/>
    <w:rsid w:val="00394917"/>
    <w:rsid w:val="003B1E38"/>
    <w:rsid w:val="0044646E"/>
    <w:rsid w:val="00497160"/>
    <w:rsid w:val="00565A3A"/>
    <w:rsid w:val="00593155"/>
    <w:rsid w:val="005E5457"/>
    <w:rsid w:val="006251D9"/>
    <w:rsid w:val="00671AD4"/>
    <w:rsid w:val="006E5281"/>
    <w:rsid w:val="007759A7"/>
    <w:rsid w:val="00794B15"/>
    <w:rsid w:val="007C038B"/>
    <w:rsid w:val="00842959"/>
    <w:rsid w:val="0085349F"/>
    <w:rsid w:val="009008A9"/>
    <w:rsid w:val="00924331"/>
    <w:rsid w:val="00944773"/>
    <w:rsid w:val="0098152D"/>
    <w:rsid w:val="009F5280"/>
    <w:rsid w:val="00A340F2"/>
    <w:rsid w:val="00A551CA"/>
    <w:rsid w:val="00AA0C69"/>
    <w:rsid w:val="00AC2A6E"/>
    <w:rsid w:val="00AD18E4"/>
    <w:rsid w:val="00B55BAD"/>
    <w:rsid w:val="00BB68F9"/>
    <w:rsid w:val="00C35AE6"/>
    <w:rsid w:val="00CA78FB"/>
    <w:rsid w:val="00CD25D9"/>
    <w:rsid w:val="00CE341B"/>
    <w:rsid w:val="00D025D5"/>
    <w:rsid w:val="00D055D8"/>
    <w:rsid w:val="00D2773C"/>
    <w:rsid w:val="00D43567"/>
    <w:rsid w:val="00D46B75"/>
    <w:rsid w:val="00D67C93"/>
    <w:rsid w:val="00D70B69"/>
    <w:rsid w:val="00D97B99"/>
    <w:rsid w:val="00E05BDB"/>
    <w:rsid w:val="00E24BFE"/>
    <w:rsid w:val="00EB59EE"/>
    <w:rsid w:val="00EF5D4A"/>
    <w:rsid w:val="00F41EF1"/>
    <w:rsid w:val="00F70D66"/>
    <w:rsid w:val="00FA0DB6"/>
    <w:rsid w:val="00FF7CF2"/>
    <w:rsid w:val="686125E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019D0EF7"/>
  <w15:docId w15:val="{24FD2866-A9A3-495F-8A6D-93F62D15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pPr>
      <w:spacing w:after="0" w:line="240" w:lineRule="auto"/>
    </w:pPr>
    <w:rPr>
      <w:rFonts w:ascii="Tahoma" w:hAnsi="Tahoma" w:cs="Tahoma"/>
      <w:sz w:val="16"/>
      <w:szCs w:val="16"/>
    </w:rPr>
  </w:style>
  <w:style w:type="paragraph" w:styleId="a4">
    <w:name w:val="Body Text"/>
    <w:basedOn w:val="a"/>
    <w:qFormat/>
    <w:pPr>
      <w:spacing w:after="120"/>
    </w:pPr>
  </w:style>
  <w:style w:type="paragraph" w:styleId="a5">
    <w:name w:val="footer"/>
    <w:basedOn w:val="a"/>
    <w:pPr>
      <w:spacing w:after="0" w:line="240" w:lineRule="auto"/>
    </w:pPr>
  </w:style>
  <w:style w:type="paragraph" w:styleId="a6">
    <w:name w:val="header"/>
    <w:basedOn w:val="a"/>
    <w:pPr>
      <w:spacing w:after="0" w:line="240" w:lineRule="auto"/>
    </w:pPr>
  </w:style>
  <w:style w:type="character" w:styleId="-">
    <w:name w:val="Hyperlink"/>
    <w:basedOn w:val="1"/>
    <w:rPr>
      <w:color w:val="0000FF"/>
      <w:u w:val="single"/>
    </w:rPr>
  </w:style>
  <w:style w:type="character" w:customStyle="1" w:styleId="1">
    <w:name w:val="Προεπιλεγμένη γραμματοσειρά1"/>
  </w:style>
  <w:style w:type="paragraph" w:styleId="a7">
    <w:name w:val="List"/>
    <w:basedOn w:val="a4"/>
    <w:rPr>
      <w:rFonts w:cs="Mangal"/>
    </w:rPr>
  </w:style>
  <w:style w:type="table" w:styleId="a8">
    <w:name w:val="Table Grid"/>
    <w:basedOn w:val="a1"/>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1"/>
    <w:rPr>
      <w:rFonts w:ascii="Tahoma" w:hAnsi="Tahoma" w:cs="Tahoma"/>
      <w:sz w:val="16"/>
      <w:szCs w:val="16"/>
    </w:rPr>
  </w:style>
  <w:style w:type="character" w:customStyle="1" w:styleId="CharChar1">
    <w:name w:val="Char Char1"/>
    <w:basedOn w:val="1"/>
  </w:style>
  <w:style w:type="character" w:customStyle="1" w:styleId="CharChar">
    <w:name w:val="Char Char"/>
    <w:basedOn w:val="1"/>
    <w:qFormat/>
  </w:style>
  <w:style w:type="paragraph" w:customStyle="1" w:styleId="a9">
    <w:name w:val="Επικεφαλίδα"/>
    <w:basedOn w:val="a"/>
    <w:next w:val="a4"/>
    <w:pPr>
      <w:keepNext/>
      <w:spacing w:before="240" w:after="120"/>
    </w:pPr>
    <w:rPr>
      <w:rFonts w:ascii="Arial" w:eastAsia="Arial Unicode MS" w:hAnsi="Arial" w:cs="Mangal"/>
      <w:sz w:val="28"/>
      <w:szCs w:val="28"/>
    </w:rPr>
  </w:style>
  <w:style w:type="paragraph" w:customStyle="1" w:styleId="10">
    <w:name w:val="Λεζάντα1"/>
    <w:basedOn w:val="a"/>
    <w:pPr>
      <w:suppressLineNumbers/>
      <w:spacing w:before="120" w:after="120"/>
    </w:pPr>
    <w:rPr>
      <w:rFonts w:cs="Mangal"/>
      <w:i/>
      <w:iCs/>
      <w:sz w:val="24"/>
      <w:szCs w:val="24"/>
    </w:rPr>
  </w:style>
  <w:style w:type="paragraph" w:customStyle="1" w:styleId="aa">
    <w:name w:val="Ευρετήριο"/>
    <w:basedOn w:val="a"/>
    <w:qFormat/>
    <w:pPr>
      <w:suppressLineNumbers/>
    </w:pPr>
    <w:rPr>
      <w:rFonts w:cs="Mangal"/>
    </w:rPr>
  </w:style>
  <w:style w:type="paragraph" w:customStyle="1" w:styleId="ab">
    <w:name w:val="Περιεχόμενα πίνακα"/>
    <w:basedOn w:val="a"/>
    <w:pPr>
      <w:suppressLineNumbers/>
    </w:pPr>
  </w:style>
  <w:style w:type="paragraph" w:customStyle="1" w:styleId="ac">
    <w:name w:val="Επικεφαλίδα πίνακα"/>
    <w:basedOn w:val="ab"/>
    <w:pPr>
      <w:jc w:val="center"/>
    </w:pPr>
    <w:rPr>
      <w:b/>
      <w:bCs/>
    </w:rPr>
  </w:style>
  <w:style w:type="paragraph" w:customStyle="1" w:styleId="ad">
    <w:name w:val="Περιεχόμενα πλαισίου"/>
    <w:basedOn w:val="a4"/>
  </w:style>
  <w:style w:type="table" w:customStyle="1" w:styleId="11">
    <w:name w:val="Πλέγμα πίνακα1"/>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A13DF-C16D-4F2C-8234-D89E205FD0E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2185</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Nalmpanti Despoina</cp:lastModifiedBy>
  <cp:revision>3</cp:revision>
  <cp:lastPrinted>2012-04-23T12:38:00Z</cp:lastPrinted>
  <dcterms:created xsi:type="dcterms:W3CDTF">2026-05-20T05:29:00Z</dcterms:created>
  <dcterms:modified xsi:type="dcterms:W3CDTF">2026-05-20T05:29:00Z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2B6AADB5981845ACADF1ABEC32E4A9EE_13</vt:lpwstr>
  </property>
</Properties>
</file>